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73CCC" w14:textId="05F39DCA" w:rsidR="004D3B20" w:rsidRDefault="00C81448" w:rsidP="00C81448">
      <w:pPr>
        <w:pStyle w:val="KeinLeerraum"/>
        <w:jc w:val="center"/>
        <w:rPr>
          <w:rFonts w:ascii="Verdana" w:hAnsi="Verdana"/>
          <w:sz w:val="28"/>
          <w:szCs w:val="28"/>
        </w:rPr>
      </w:pPr>
      <w:bookmarkStart w:id="0" w:name="_GoBack"/>
      <w:bookmarkEnd w:id="0"/>
      <w:r>
        <w:rPr>
          <w:rFonts w:ascii="Verdana" w:hAnsi="Verdana"/>
          <w:sz w:val="28"/>
          <w:szCs w:val="28"/>
        </w:rPr>
        <w:t>Palmsonntag (</w:t>
      </w:r>
      <w:r w:rsidR="00F61A60">
        <w:rPr>
          <w:rFonts w:ascii="Verdana" w:hAnsi="Verdana"/>
          <w:sz w:val="28"/>
          <w:szCs w:val="28"/>
        </w:rPr>
        <w:t>13. April 2025</w:t>
      </w:r>
      <w:r>
        <w:rPr>
          <w:rFonts w:ascii="Verdana" w:hAnsi="Verdana"/>
          <w:sz w:val="28"/>
          <w:szCs w:val="28"/>
        </w:rPr>
        <w:t>)</w:t>
      </w:r>
    </w:p>
    <w:p w14:paraId="0E44339B" w14:textId="77777777" w:rsidR="00C81448" w:rsidRDefault="00C81448" w:rsidP="00C81448">
      <w:pPr>
        <w:pStyle w:val="KeinLeerraum"/>
        <w:jc w:val="center"/>
        <w:rPr>
          <w:rFonts w:ascii="Verdana" w:hAnsi="Verdana"/>
          <w:sz w:val="28"/>
          <w:szCs w:val="28"/>
        </w:rPr>
      </w:pPr>
    </w:p>
    <w:p w14:paraId="697C7E73" w14:textId="77777777" w:rsidR="00C81448" w:rsidRPr="00C81448" w:rsidRDefault="00C81448" w:rsidP="00C81448">
      <w:pPr>
        <w:pStyle w:val="KeinLeerraum"/>
        <w:jc w:val="center"/>
        <w:rPr>
          <w:rFonts w:ascii="Verdana" w:hAnsi="Verdana"/>
          <w:b/>
          <w:sz w:val="32"/>
          <w:szCs w:val="32"/>
        </w:rPr>
      </w:pPr>
      <w:r w:rsidRPr="00C81448">
        <w:rPr>
          <w:rFonts w:ascii="Verdana" w:hAnsi="Verdana"/>
          <w:b/>
          <w:sz w:val="32"/>
          <w:szCs w:val="32"/>
        </w:rPr>
        <w:t>FÜRBITTEN</w:t>
      </w:r>
    </w:p>
    <w:p w14:paraId="680BE402" w14:textId="77777777" w:rsidR="00C81448" w:rsidRDefault="00C81448" w:rsidP="00C81448">
      <w:pPr>
        <w:pStyle w:val="KeinLeerraum"/>
        <w:rPr>
          <w:rFonts w:ascii="Verdana" w:hAnsi="Verdana"/>
          <w:sz w:val="28"/>
          <w:szCs w:val="28"/>
        </w:rPr>
      </w:pPr>
    </w:p>
    <w:p w14:paraId="2B36FF96" w14:textId="77777777" w:rsidR="00C81448" w:rsidRPr="00C81448" w:rsidRDefault="00C81448" w:rsidP="00D91667">
      <w:pPr>
        <w:pStyle w:val="KeinLeerraum"/>
        <w:spacing w:line="276" w:lineRule="auto"/>
        <w:jc w:val="both"/>
        <w:rPr>
          <w:rFonts w:ascii="Verdana" w:hAnsi="Verdana"/>
          <w:b/>
          <w:sz w:val="28"/>
          <w:szCs w:val="28"/>
        </w:rPr>
      </w:pPr>
      <w:r w:rsidRPr="00C81448">
        <w:rPr>
          <w:rFonts w:ascii="Verdana" w:hAnsi="Verdana"/>
          <w:b/>
          <w:sz w:val="28"/>
          <w:szCs w:val="28"/>
        </w:rPr>
        <w:t>Heute und in der kommenden Woche stehen uns die letzten Stunden und Tage Jesu besonders deutlich vor Augen. Sein Leidensweg verbindet ihn mit vielen, die heute ein schweres Schicksal zu tragen haben. Für sie bitten wir:</w:t>
      </w:r>
      <w:r>
        <w:rPr>
          <w:rFonts w:ascii="Verdana" w:hAnsi="Verdana"/>
          <w:b/>
          <w:sz w:val="28"/>
          <w:szCs w:val="28"/>
        </w:rPr>
        <w:t xml:space="preserve"> </w:t>
      </w:r>
      <w:r w:rsidRPr="00C81448">
        <w:rPr>
          <w:rFonts w:ascii="Verdana" w:hAnsi="Verdana"/>
          <w:b/>
          <w:i/>
          <w:sz w:val="28"/>
          <w:szCs w:val="28"/>
        </w:rPr>
        <w:t>Komm, Herr, und begleite sie.</w:t>
      </w:r>
    </w:p>
    <w:p w14:paraId="77F7F5AE" w14:textId="77777777" w:rsidR="00C81448" w:rsidRDefault="00C81448" w:rsidP="00D91667">
      <w:pPr>
        <w:pStyle w:val="KeinLeerraum"/>
        <w:spacing w:line="276" w:lineRule="auto"/>
        <w:rPr>
          <w:rFonts w:ascii="Verdana" w:hAnsi="Verdana"/>
          <w:sz w:val="28"/>
          <w:szCs w:val="28"/>
        </w:rPr>
      </w:pPr>
    </w:p>
    <w:p w14:paraId="7E990C64" w14:textId="77777777" w:rsidR="00C81448" w:rsidRDefault="00C81448" w:rsidP="00D91667">
      <w:pPr>
        <w:pStyle w:val="KeinLeerraum"/>
        <w:spacing w:line="276" w:lineRule="auto"/>
        <w:rPr>
          <w:rFonts w:ascii="Verdana" w:hAnsi="Verdana"/>
          <w:sz w:val="28"/>
          <w:szCs w:val="28"/>
        </w:rPr>
      </w:pPr>
    </w:p>
    <w:p w14:paraId="507D6604" w14:textId="797AF0C6" w:rsidR="00C81448" w:rsidRDefault="00C81448" w:rsidP="00D91667">
      <w:pPr>
        <w:pStyle w:val="KeinLeerraum"/>
        <w:numPr>
          <w:ilvl w:val="0"/>
          <w:numId w:val="2"/>
        </w:numPr>
        <w:spacing w:line="276" w:lineRule="auto"/>
        <w:rPr>
          <w:rFonts w:ascii="Verdana" w:hAnsi="Verdana"/>
          <w:sz w:val="28"/>
          <w:szCs w:val="28"/>
        </w:rPr>
      </w:pPr>
      <w:r>
        <w:rPr>
          <w:rFonts w:ascii="Verdana" w:hAnsi="Verdana"/>
          <w:sz w:val="28"/>
          <w:szCs w:val="28"/>
        </w:rPr>
        <w:t xml:space="preserve">Mit Jesus leiden viele, die von Freunden verraten und verleugnet werden. Wir beten für sie: </w:t>
      </w:r>
      <w:r w:rsidR="00633F6F">
        <w:rPr>
          <w:rFonts w:ascii="Verdana" w:hAnsi="Verdana"/>
          <w:sz w:val="28"/>
          <w:szCs w:val="28"/>
        </w:rPr>
        <w:br/>
      </w:r>
      <w:r w:rsidR="00633F6F" w:rsidRPr="00633F6F">
        <w:rPr>
          <w:b/>
          <w:bCs/>
          <w:sz w:val="32"/>
          <w:szCs w:val="32"/>
        </w:rPr>
        <w:t xml:space="preserve">A: </w:t>
      </w:r>
      <w:r w:rsidRPr="00633F6F">
        <w:rPr>
          <w:b/>
          <w:bCs/>
          <w:i/>
          <w:sz w:val="32"/>
          <w:szCs w:val="32"/>
        </w:rPr>
        <w:t>Komm, Herr, und begleite sie.</w:t>
      </w:r>
      <w:r w:rsidRPr="00633F6F">
        <w:rPr>
          <w:rFonts w:ascii="Verdana" w:hAnsi="Verdana"/>
          <w:sz w:val="28"/>
          <w:szCs w:val="28"/>
        </w:rPr>
        <w:br/>
      </w:r>
    </w:p>
    <w:p w14:paraId="75BF93DF" w14:textId="02B17E38" w:rsidR="00C81448" w:rsidRPr="00C81448" w:rsidRDefault="00C81448" w:rsidP="00D91667">
      <w:pPr>
        <w:pStyle w:val="KeinLeerraum"/>
        <w:numPr>
          <w:ilvl w:val="0"/>
          <w:numId w:val="2"/>
        </w:numPr>
        <w:spacing w:line="276" w:lineRule="auto"/>
        <w:rPr>
          <w:rFonts w:ascii="Verdana" w:hAnsi="Verdana"/>
          <w:sz w:val="28"/>
          <w:szCs w:val="28"/>
        </w:rPr>
      </w:pPr>
      <w:r>
        <w:rPr>
          <w:rFonts w:ascii="Verdana" w:hAnsi="Verdana"/>
          <w:sz w:val="28"/>
          <w:szCs w:val="28"/>
        </w:rPr>
        <w:t>Mit Jesus leiden viele, die unschuldig verurteilt werden. Wir beten für sie:</w:t>
      </w:r>
      <w:r>
        <w:rPr>
          <w:rFonts w:ascii="Verdana" w:hAnsi="Verdana"/>
          <w:i/>
          <w:sz w:val="28"/>
          <w:szCs w:val="28"/>
        </w:rPr>
        <w:br/>
      </w:r>
    </w:p>
    <w:p w14:paraId="5198CBD8" w14:textId="1BB857AF" w:rsidR="00C81448" w:rsidRPr="00C81448" w:rsidRDefault="00C81448" w:rsidP="00D91667">
      <w:pPr>
        <w:pStyle w:val="KeinLeerraum"/>
        <w:numPr>
          <w:ilvl w:val="0"/>
          <w:numId w:val="2"/>
        </w:numPr>
        <w:spacing w:line="276" w:lineRule="auto"/>
        <w:rPr>
          <w:rFonts w:ascii="Verdana" w:hAnsi="Verdana"/>
          <w:sz w:val="28"/>
          <w:szCs w:val="28"/>
        </w:rPr>
      </w:pPr>
      <w:r>
        <w:rPr>
          <w:rFonts w:ascii="Verdana" w:hAnsi="Verdana"/>
          <w:sz w:val="28"/>
          <w:szCs w:val="28"/>
        </w:rPr>
        <w:t>Mit Jesus leiden viele, die verspottet und ausgelacht werden. Wir beten für sie:</w:t>
      </w:r>
      <w:r w:rsidR="00633F6F">
        <w:rPr>
          <w:rFonts w:ascii="Verdana" w:hAnsi="Verdana"/>
          <w:sz w:val="28"/>
          <w:szCs w:val="28"/>
        </w:rPr>
        <w:br/>
      </w:r>
    </w:p>
    <w:p w14:paraId="6DD104CB" w14:textId="0A089850" w:rsidR="00C81448" w:rsidRDefault="00C81448" w:rsidP="00D91667">
      <w:pPr>
        <w:pStyle w:val="KeinLeerraum"/>
        <w:numPr>
          <w:ilvl w:val="0"/>
          <w:numId w:val="2"/>
        </w:numPr>
        <w:spacing w:line="276" w:lineRule="auto"/>
        <w:rPr>
          <w:rFonts w:ascii="Verdana" w:hAnsi="Verdana"/>
          <w:sz w:val="28"/>
          <w:szCs w:val="28"/>
        </w:rPr>
      </w:pPr>
      <w:r>
        <w:rPr>
          <w:rFonts w:ascii="Verdana" w:hAnsi="Verdana"/>
          <w:sz w:val="28"/>
          <w:szCs w:val="28"/>
        </w:rPr>
        <w:t>Mit Jesus leiden viele, die in ihrem Leben ein schweres Kreuz zu tragen haben. Wir beten für sie:</w:t>
      </w:r>
      <w:r w:rsidR="00633F6F">
        <w:rPr>
          <w:rFonts w:ascii="Verdana" w:hAnsi="Verdana"/>
          <w:i/>
          <w:sz w:val="28"/>
          <w:szCs w:val="28"/>
        </w:rPr>
        <w:br/>
      </w:r>
    </w:p>
    <w:p w14:paraId="06B1CC19" w14:textId="3D0907DB" w:rsidR="00C81448" w:rsidRPr="00C81448" w:rsidRDefault="00C81448" w:rsidP="00D91667">
      <w:pPr>
        <w:pStyle w:val="KeinLeerraum"/>
        <w:numPr>
          <w:ilvl w:val="0"/>
          <w:numId w:val="2"/>
        </w:numPr>
        <w:spacing w:line="276" w:lineRule="auto"/>
        <w:rPr>
          <w:rFonts w:ascii="Verdana" w:hAnsi="Verdana"/>
          <w:sz w:val="28"/>
          <w:szCs w:val="28"/>
        </w:rPr>
      </w:pPr>
      <w:r>
        <w:rPr>
          <w:rFonts w:ascii="Verdana" w:hAnsi="Verdana"/>
          <w:sz w:val="28"/>
          <w:szCs w:val="28"/>
        </w:rPr>
        <w:t>Mit Jesus leiden viele, die in den dunklen Stunden allein gelassen werden. Wir beten für sie:</w:t>
      </w:r>
      <w:r w:rsidR="00633F6F">
        <w:rPr>
          <w:rFonts w:ascii="Verdana" w:hAnsi="Verdana"/>
          <w:sz w:val="28"/>
          <w:szCs w:val="28"/>
        </w:rPr>
        <w:br/>
      </w:r>
    </w:p>
    <w:p w14:paraId="6DEF815E" w14:textId="0FB02BBE" w:rsidR="00C81448" w:rsidRDefault="00C81448" w:rsidP="00D91667">
      <w:pPr>
        <w:pStyle w:val="KeinLeerraum"/>
        <w:numPr>
          <w:ilvl w:val="0"/>
          <w:numId w:val="2"/>
        </w:numPr>
        <w:spacing w:line="276" w:lineRule="auto"/>
        <w:rPr>
          <w:rFonts w:ascii="Verdana" w:hAnsi="Verdana"/>
          <w:sz w:val="28"/>
          <w:szCs w:val="28"/>
        </w:rPr>
      </w:pPr>
      <w:r>
        <w:rPr>
          <w:rFonts w:ascii="Verdana" w:hAnsi="Verdana"/>
          <w:sz w:val="28"/>
          <w:szCs w:val="28"/>
        </w:rPr>
        <w:t>Mit Jesus leiden viele, die ihren Schmerz und ihre Trauer mit niemand teilen können. Wir beten für sie</w:t>
      </w:r>
      <w:r w:rsidR="00633F6F">
        <w:rPr>
          <w:rFonts w:ascii="Verdana" w:hAnsi="Verdana"/>
          <w:sz w:val="28"/>
          <w:szCs w:val="28"/>
        </w:rPr>
        <w:t>:</w:t>
      </w:r>
    </w:p>
    <w:p w14:paraId="1842EC63" w14:textId="77777777" w:rsidR="00C81448" w:rsidRDefault="00C81448" w:rsidP="00D91667">
      <w:pPr>
        <w:pStyle w:val="KeinLeerraum"/>
        <w:spacing w:line="276" w:lineRule="auto"/>
        <w:rPr>
          <w:rFonts w:ascii="Verdana" w:hAnsi="Verdana"/>
          <w:sz w:val="28"/>
          <w:szCs w:val="28"/>
        </w:rPr>
      </w:pPr>
    </w:p>
    <w:p w14:paraId="5A73418B" w14:textId="77777777" w:rsidR="00C81448" w:rsidRPr="00C81448" w:rsidRDefault="00C81448" w:rsidP="00D91667">
      <w:pPr>
        <w:pStyle w:val="KeinLeerraum"/>
        <w:spacing w:line="276" w:lineRule="auto"/>
        <w:jc w:val="both"/>
        <w:rPr>
          <w:rFonts w:ascii="Verdana" w:hAnsi="Verdana"/>
          <w:b/>
          <w:sz w:val="28"/>
          <w:szCs w:val="28"/>
        </w:rPr>
      </w:pPr>
      <w:r w:rsidRPr="00C81448">
        <w:rPr>
          <w:rFonts w:ascii="Verdana" w:hAnsi="Verdana"/>
          <w:b/>
          <w:sz w:val="28"/>
          <w:szCs w:val="28"/>
        </w:rPr>
        <w:t>Gott unserer Erlösung, dein Sohn hat unser Leid geteilt, damit wir in unseren Sorgen und Nöten nicht allein sind. Wir danken dir für ihn, Christus, unseren Bruder und Herrn. Amen.</w:t>
      </w:r>
    </w:p>
    <w:sectPr w:rsidR="00C81448" w:rsidRPr="00C81448" w:rsidSect="004D3B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22054"/>
    <w:multiLevelType w:val="hybridMultilevel"/>
    <w:tmpl w:val="CCD239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489E225F"/>
    <w:multiLevelType w:val="hybridMultilevel"/>
    <w:tmpl w:val="D4D0ADDC"/>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48"/>
    <w:rsid w:val="000D1B86"/>
    <w:rsid w:val="002861B6"/>
    <w:rsid w:val="00290F19"/>
    <w:rsid w:val="004B5A2C"/>
    <w:rsid w:val="004D3B20"/>
    <w:rsid w:val="004E3A58"/>
    <w:rsid w:val="00633F6F"/>
    <w:rsid w:val="0065032E"/>
    <w:rsid w:val="007114D2"/>
    <w:rsid w:val="00795F33"/>
    <w:rsid w:val="00841EFB"/>
    <w:rsid w:val="00981588"/>
    <w:rsid w:val="00C81448"/>
    <w:rsid w:val="00CC7F61"/>
    <w:rsid w:val="00D91667"/>
    <w:rsid w:val="00F61A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Calibri" w:hAnsi="Bookman Old Style"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B20"/>
    <w:pPr>
      <w:spacing w:after="200" w:line="276" w:lineRule="auto"/>
    </w:pPr>
    <w:rPr>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81448"/>
    <w:rPr>
      <w:sz w:val="24"/>
      <w:szCs w:val="24"/>
      <w:lang w:val="de-A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Calibri" w:hAnsi="Bookman Old Style"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3B20"/>
    <w:pPr>
      <w:spacing w:after="200" w:line="276" w:lineRule="auto"/>
    </w:pPr>
    <w:rPr>
      <w:sz w:val="24"/>
      <w:szCs w:val="24"/>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81448"/>
    <w:rPr>
      <w:sz w:val="24"/>
      <w:szCs w:val="24"/>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khw</cp:lastModifiedBy>
  <cp:revision>2</cp:revision>
  <dcterms:created xsi:type="dcterms:W3CDTF">2025-03-27T13:44:00Z</dcterms:created>
  <dcterms:modified xsi:type="dcterms:W3CDTF">2025-03-27T13:44:00Z</dcterms:modified>
</cp:coreProperties>
</file>